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5C23A" w14:textId="61B34122" w:rsidR="007914FE" w:rsidRDefault="00BC6435">
      <w:r>
        <w:rPr>
          <w:noProof/>
        </w:rPr>
        <w:drawing>
          <wp:inline distT="0" distB="0" distL="0" distR="0" wp14:anchorId="58C02831" wp14:editId="6304DF31">
            <wp:extent cx="5731510" cy="8110220"/>
            <wp:effectExtent l="0" t="0" r="2540" b="508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35"/>
    <w:rsid w:val="00384281"/>
    <w:rsid w:val="00BC6435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5294"/>
  <w15:chartTrackingRefBased/>
  <w15:docId w15:val="{9571F3C5-C4C0-4968-928D-BF216E63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Terry</dc:creator>
  <cp:keywords/>
  <dc:description/>
  <cp:lastModifiedBy>Jacqui Terry</cp:lastModifiedBy>
  <cp:revision>1</cp:revision>
  <dcterms:created xsi:type="dcterms:W3CDTF">2022-02-24T20:50:00Z</dcterms:created>
  <dcterms:modified xsi:type="dcterms:W3CDTF">2022-02-24T20:51:00Z</dcterms:modified>
</cp:coreProperties>
</file>